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99" w:rsidRDefault="00811799" w:rsidP="00811799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Інформація </w:t>
      </w:r>
    </w:p>
    <w:p w:rsidR="00811799" w:rsidRDefault="00811799" w:rsidP="00811799">
      <w:pPr>
        <w:jc w:val="center"/>
        <w:rPr>
          <w:b/>
          <w:bCs/>
        </w:rPr>
      </w:pPr>
      <w:r>
        <w:rPr>
          <w:b/>
          <w:bCs/>
        </w:rPr>
        <w:t>Комунального закладу «Харківська спеціальна загальноосвітня школа-інтернат І-ІІІ ступенів № 12» Харківської обласної ради</w:t>
      </w:r>
    </w:p>
    <w:p w:rsidR="00811799" w:rsidRDefault="00811799" w:rsidP="00811799">
      <w:pPr>
        <w:jc w:val="center"/>
        <w:rPr>
          <w:b/>
          <w:bCs/>
        </w:rPr>
      </w:pPr>
      <w:r>
        <w:rPr>
          <w:b/>
          <w:bCs/>
        </w:rPr>
        <w:t xml:space="preserve">про мережу класів (груп) та наявність вільних місць станом на  </w:t>
      </w:r>
      <w:r>
        <w:rPr>
          <w:b/>
          <w:bCs/>
          <w:lang w:val="ru-RU"/>
        </w:rPr>
        <w:t>01.12</w:t>
      </w:r>
      <w:r>
        <w:rPr>
          <w:b/>
          <w:bCs/>
        </w:rPr>
        <w:t>. 2017 року</w:t>
      </w:r>
    </w:p>
    <w:p w:rsidR="00811799" w:rsidRDefault="00811799" w:rsidP="00811799">
      <w:pPr>
        <w:jc w:val="center"/>
        <w:rPr>
          <w:b/>
          <w:bCs/>
        </w:rPr>
      </w:pPr>
    </w:p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977"/>
        <w:gridCol w:w="3118"/>
        <w:gridCol w:w="2694"/>
        <w:gridCol w:w="2552"/>
      </w:tblGrid>
      <w:tr w:rsidR="00811799" w:rsidTr="00811799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99" w:rsidRDefault="008117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Мережа класів (груп) у навчальному закладі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99" w:rsidRDefault="008117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Нормативна кількість дітей у класах (групах)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99" w:rsidRDefault="008117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Фактична чисельність учнів (вихованців)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99" w:rsidRDefault="008117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Наявність вільних місць у класах (групах)</w:t>
            </w:r>
          </w:p>
        </w:tc>
      </w:tr>
      <w:tr w:rsidR="00811799" w:rsidTr="00811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99" w:rsidRDefault="008117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Паралелі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99" w:rsidRDefault="008117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Кількість класів (груп) у паралелі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99" w:rsidRDefault="008117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99" w:rsidRDefault="008117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99" w:rsidRDefault="008117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1799" w:rsidTr="00811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Дошкільні групи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1799" w:rsidTr="00811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Підготовчі класи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1799" w:rsidTr="00811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1799" w:rsidTr="00811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1799" w:rsidTr="00811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811799" w:rsidTr="00811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1799" w:rsidTr="00811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11799" w:rsidTr="00811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811799" w:rsidTr="00811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</w:tr>
      <w:tr w:rsidR="00811799" w:rsidTr="00811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811799" w:rsidTr="00811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1799" w:rsidTr="00811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</w:tr>
      <w:tr w:rsidR="00811799" w:rsidTr="00811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1799" w:rsidTr="00811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811799" w:rsidTr="008117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 У ЗАКЛАДІ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276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99" w:rsidRDefault="008117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</w:t>
            </w:r>
          </w:p>
        </w:tc>
      </w:tr>
    </w:tbl>
    <w:p w:rsidR="0075091F" w:rsidRDefault="0075091F">
      <w:bookmarkStart w:id="0" w:name="_GoBack"/>
      <w:bookmarkEnd w:id="0"/>
    </w:p>
    <w:sectPr w:rsidR="0075091F" w:rsidSect="008117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44"/>
    <w:rsid w:val="005B2D44"/>
    <w:rsid w:val="0075091F"/>
    <w:rsid w:val="0081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</cp:revision>
  <dcterms:created xsi:type="dcterms:W3CDTF">2017-12-05T08:10:00Z</dcterms:created>
  <dcterms:modified xsi:type="dcterms:W3CDTF">2017-12-05T08:10:00Z</dcterms:modified>
</cp:coreProperties>
</file>